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1DFBB54"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Menninger</w:t>
      </w:r>
    </w:p>
    <w:p w14:paraId="5BDF8674" w14:textId="13CB8C45"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10C1139C" w14:textId="77777777" w:rsidR="00E6259E"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p>
    <w:p w14:paraId="2C63DDC5" w14:textId="77777777" w:rsidR="009930AE" w:rsidRPr="009930AE" w:rsidRDefault="009930AE" w:rsidP="009930AE">
      <w:pPr>
        <w:spacing w:after="0" w:line="240" w:lineRule="auto"/>
        <w:rPr>
          <w:rFonts w:eastAsia="Times New Roman"/>
          <w:sz w:val="23"/>
          <w:szCs w:val="23"/>
          <w:lang w:val="en"/>
        </w:rPr>
      </w:pPr>
      <w:r w:rsidRPr="009930AE">
        <w:rPr>
          <w:rFonts w:eastAsia="Times New Roman"/>
          <w:sz w:val="23"/>
          <w:szCs w:val="23"/>
          <w:lang w:val="en"/>
        </w:rPr>
        <w:t>          Monday, Wednesday, Friday: Virtual Office Hours (online only) 9:00am-12:00pm</w:t>
      </w:r>
    </w:p>
    <w:p w14:paraId="774DFF43" w14:textId="388EAD96" w:rsidR="00FA0C50" w:rsidRDefault="009930AE" w:rsidP="009930AE">
      <w:pPr>
        <w:spacing w:after="0" w:line="240" w:lineRule="auto"/>
        <w:rPr>
          <w:rFonts w:eastAsia="Times New Roman"/>
          <w:sz w:val="23"/>
          <w:szCs w:val="23"/>
          <w:lang w:val="en"/>
        </w:rPr>
      </w:pPr>
      <w:r w:rsidRPr="009930AE">
        <w:rPr>
          <w:rFonts w:eastAsia="Times New Roman"/>
          <w:sz w:val="23"/>
          <w:szCs w:val="23"/>
          <w:lang w:val="en"/>
        </w:rPr>
        <w:t>          Tuesday, Thursday: Virtual Office Hours (online only) 9:30am-11:00am</w:t>
      </w:r>
    </w:p>
    <w:p w14:paraId="54A62E01" w14:textId="77777777" w:rsidR="009930AE" w:rsidRPr="00695552" w:rsidRDefault="009930AE" w:rsidP="009930AE">
      <w:pPr>
        <w:spacing w:after="0" w:line="240" w:lineRule="auto"/>
        <w:rPr>
          <w:rFonts w:eastAsia="Times New Roman"/>
          <w:bCs/>
          <w:sz w:val="23"/>
          <w:szCs w:val="23"/>
          <w:lang w:val="en"/>
        </w:rPr>
      </w:pPr>
    </w:p>
    <w:p w14:paraId="0646A741" w14:textId="26A4D39B"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E6259E">
        <w:rPr>
          <w:rFonts w:eastAsia="Times New Roman"/>
          <w:bCs/>
          <w:sz w:val="23"/>
          <w:szCs w:val="23"/>
          <w:lang w:val="en"/>
        </w:rPr>
        <w:t>Fall</w:t>
      </w:r>
      <w:r w:rsidR="00705BB7">
        <w:rPr>
          <w:rFonts w:eastAsia="Times New Roman"/>
          <w:bCs/>
          <w:sz w:val="23"/>
          <w:szCs w:val="23"/>
          <w:lang w:val="en"/>
        </w:rPr>
        <w:t xml:space="preserve"> 2021</w:t>
      </w:r>
    </w:p>
    <w:p w14:paraId="5F8B0A1B" w14:textId="0DDCFCED" w:rsidR="00592CF0" w:rsidRPr="00695552" w:rsidRDefault="00E6259E" w:rsidP="00592CF0">
      <w:pPr>
        <w:spacing w:after="0" w:line="240" w:lineRule="auto"/>
        <w:rPr>
          <w:rFonts w:eastAsia="Times New Roman"/>
          <w:b/>
          <w:bCs/>
          <w:sz w:val="23"/>
          <w:szCs w:val="23"/>
          <w:lang w:val="en"/>
        </w:rPr>
      </w:pPr>
      <w:r>
        <w:rPr>
          <w:rFonts w:eastAsia="Times New Roman"/>
          <w:b/>
          <w:bCs/>
          <w:sz w:val="23"/>
          <w:szCs w:val="23"/>
          <w:lang w:val="en"/>
        </w:rPr>
        <w:t>Course</w:t>
      </w:r>
      <w:r w:rsidR="00592CF0" w:rsidRPr="00695552">
        <w:rPr>
          <w:rFonts w:eastAsia="Times New Roman"/>
          <w:b/>
          <w:bCs/>
          <w:sz w:val="23"/>
          <w:szCs w:val="23"/>
          <w:lang w:val="en"/>
        </w:rPr>
        <w:t xml:space="preserve">: </w:t>
      </w:r>
      <w:r w:rsidR="00592CF0" w:rsidRPr="00695552">
        <w:rPr>
          <w:sz w:val="23"/>
          <w:szCs w:val="23"/>
        </w:rPr>
        <w:t>HUM 1020</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548FF5C1" w14:textId="396BC08A"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 xml:space="preserve">let me know and we can </w:t>
      </w:r>
      <w:r w:rsidR="00924701">
        <w:rPr>
          <w:rFonts w:eastAsia="Times New Roman"/>
          <w:bCs/>
          <w:sz w:val="23"/>
          <w:szCs w:val="23"/>
          <w:lang w:val="en"/>
        </w:rPr>
        <w:t xml:space="preserve">work to </w:t>
      </w:r>
      <w:r w:rsidRPr="00AD7033">
        <w:rPr>
          <w:rFonts w:eastAsia="Times New Roman"/>
          <w:bCs/>
          <w:sz w:val="23"/>
          <w:szCs w:val="23"/>
          <w:lang w:val="en"/>
        </w:rPr>
        <w:t>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EB2D3C">
        <w:rPr>
          <w:rStyle w:val="fnt0"/>
          <w:sz w:val="23"/>
          <w:szCs w:val="23"/>
        </w:rPr>
        <w:t>10</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31D3E047"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84FE49A"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1C01B580"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089CA2E8" w14:textId="77777777" w:rsidR="00053E2E" w:rsidRPr="00AD7033"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lastRenderedPageBreak/>
        <w:t xml:space="preserve">Finally, you should feel free to call me at 407-705-3253 at any time during the day or night. Please note, this is my home office number and I rarely hear the phone ring so you will most likely be 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 xml:space="preserve">available at those times so you should make sure to check your messages and email. </w:t>
      </w:r>
    </w:p>
    <w:p w14:paraId="69D3838B" w14:textId="0A1D00BE" w:rsidR="0085562C"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5E622311" w14:textId="77777777" w:rsidR="00AE7DC5" w:rsidRDefault="00AE7DC5" w:rsidP="00AE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 xml:space="preserve">followed and enforced fully. It is </w:t>
      </w:r>
      <w:r w:rsidRPr="00D83C28">
        <w:rPr>
          <w:color w:val="000000"/>
          <w:sz w:val="23"/>
          <w:szCs w:val="23"/>
        </w:rPr>
        <w:t xml:space="preserve">expected everyone on campus </w:t>
      </w:r>
      <w:r>
        <w:rPr>
          <w:color w:val="000000"/>
          <w:sz w:val="23"/>
          <w:szCs w:val="23"/>
        </w:rPr>
        <w:t>will</w:t>
      </w:r>
      <w:r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Pr>
          <w:color w:val="000000"/>
          <w:sz w:val="22"/>
          <w:szCs w:val="22"/>
        </w:rPr>
        <w:t xml:space="preserve"> </w:t>
      </w:r>
      <w:r>
        <w:rPr>
          <w:sz w:val="23"/>
          <w:szCs w:val="23"/>
        </w:rPr>
        <w:t xml:space="preserve"> </w:t>
      </w:r>
    </w:p>
    <w:p w14:paraId="75E81F1C" w14:textId="77777777" w:rsidR="00AE7DC5" w:rsidRDefault="00AE7DC5" w:rsidP="00AE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4ED622F9" w14:textId="77777777" w:rsidR="001D72DF" w:rsidRDefault="001D72DF" w:rsidP="001D7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texted positive for COVID, please inform me immediately.  I will report to Tanya Mahan but please know you can report it yourself.</w:t>
      </w:r>
      <w:r>
        <w:rPr>
          <w:sz w:val="23"/>
          <w:szCs w:val="23"/>
        </w:rPr>
        <w:t xml:space="preserve"> For more information about reporting and tracing, please visit: </w:t>
      </w:r>
      <w:hyperlink r:id="rId11" w:history="1">
        <w:r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08088CFE" w14:textId="77777777" w:rsidR="001D72DF" w:rsidRDefault="001D72DF" w:rsidP="001D7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Pr>
          <w:sz w:val="23"/>
          <w:szCs w:val="23"/>
        </w:rPr>
        <w:t xml:space="preserve"> </w:t>
      </w:r>
      <w:r w:rsidRPr="00D83C28">
        <w:rPr>
          <w:sz w:val="23"/>
          <w:szCs w:val="23"/>
        </w:rPr>
        <w:t>You need to stay home until you are clear to return to campus</w:t>
      </w:r>
      <w:r>
        <w:rPr>
          <w:sz w:val="23"/>
          <w:szCs w:val="23"/>
        </w:rPr>
        <w:t xml:space="preserve">. </w:t>
      </w:r>
      <w:r w:rsidRPr="00D83C28">
        <w:rPr>
          <w:sz w:val="23"/>
          <w:szCs w:val="23"/>
        </w:rPr>
        <w:t>I will evaluate your needs and will design a timeline for you.</w:t>
      </w:r>
      <w:r>
        <w:rPr>
          <w:sz w:val="23"/>
          <w:szCs w:val="23"/>
        </w:rPr>
        <w:t xml:space="preserve"> </w:t>
      </w:r>
      <w:r w:rsidRPr="00D83C28">
        <w:rPr>
          <w:sz w:val="23"/>
          <w:szCs w:val="23"/>
        </w:rPr>
        <w:t>Incompletes will be offered ONLY if you are missing one partial assessment and the final exam.</w:t>
      </w: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4A4F9674" w14:textId="77777777" w:rsidR="00AF63BD" w:rsidRPr="002D3201" w:rsidRDefault="00AF63BD" w:rsidP="00AF63BD">
      <w:pPr>
        <w:pStyle w:val="Heading2"/>
        <w:spacing w:before="0" w:beforeAutospacing="0" w:after="0" w:afterAutospacing="0"/>
        <w:rPr>
          <w:color w:val="C00000"/>
          <w:sz w:val="22"/>
          <w:szCs w:val="22"/>
        </w:rPr>
      </w:pPr>
      <w:r w:rsidRPr="002D3201">
        <w:rPr>
          <w:color w:val="C00000"/>
          <w:sz w:val="22"/>
          <w:szCs w:val="22"/>
        </w:rPr>
        <w:t>Important Dates:</w:t>
      </w:r>
    </w:p>
    <w:p w14:paraId="63C2D4B2" w14:textId="5E258FDE" w:rsidR="00924701" w:rsidRPr="00506C09" w:rsidRDefault="00924701" w:rsidP="00924701">
      <w:pPr>
        <w:pStyle w:val="ListParagraph"/>
        <w:numPr>
          <w:ilvl w:val="0"/>
          <w:numId w:val="16"/>
        </w:numPr>
        <w:rPr>
          <w:bCs/>
          <w:color w:val="FF0000"/>
          <w:sz w:val="23"/>
          <w:szCs w:val="23"/>
        </w:rPr>
      </w:pPr>
      <w:r w:rsidRPr="009C0D04">
        <w:rPr>
          <w:bCs/>
          <w:sz w:val="23"/>
          <w:szCs w:val="23"/>
        </w:rPr>
        <w:t xml:space="preserve">Class does not meet on </w:t>
      </w:r>
      <w:r w:rsidR="00B54A75">
        <w:rPr>
          <w:bCs/>
          <w:color w:val="FF0000"/>
          <w:sz w:val="23"/>
          <w:szCs w:val="23"/>
        </w:rPr>
        <w:t xml:space="preserve">Sept 6, Nov 11, Nov 24-28 </w:t>
      </w:r>
      <w:r>
        <w:rPr>
          <w:bCs/>
          <w:color w:val="FF0000"/>
          <w:sz w:val="23"/>
          <w:szCs w:val="23"/>
        </w:rPr>
        <w:t xml:space="preserve"> </w:t>
      </w:r>
    </w:p>
    <w:p w14:paraId="446694D8" w14:textId="54E4CF4D" w:rsidR="00924701" w:rsidRPr="009C0D04" w:rsidRDefault="00924701" w:rsidP="00924701">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sidR="00B54A75">
        <w:rPr>
          <w:bCs/>
          <w:color w:val="FF0000"/>
          <w:sz w:val="23"/>
          <w:szCs w:val="23"/>
        </w:rPr>
        <w:t>Aug 30</w:t>
      </w:r>
      <w:r w:rsidR="00B54A75" w:rsidRPr="00B54A75">
        <w:rPr>
          <w:bCs/>
          <w:color w:val="FF0000"/>
          <w:sz w:val="23"/>
          <w:szCs w:val="23"/>
          <w:vertAlign w:val="superscript"/>
        </w:rPr>
        <w:t>th</w:t>
      </w:r>
      <w:r w:rsidR="00B54A75">
        <w:rPr>
          <w:bCs/>
          <w:color w:val="FF0000"/>
          <w:sz w:val="23"/>
          <w:szCs w:val="23"/>
        </w:rPr>
        <w:t xml:space="preserve"> </w:t>
      </w:r>
    </w:p>
    <w:p w14:paraId="2E68F6B1" w14:textId="71BB2B17" w:rsidR="00924701" w:rsidRPr="00FD1471" w:rsidRDefault="00924701" w:rsidP="00924701">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B54A75">
        <w:rPr>
          <w:bCs/>
          <w:color w:val="FF0000"/>
          <w:sz w:val="23"/>
          <w:szCs w:val="23"/>
        </w:rPr>
        <w:t xml:space="preserve">Sept 1- Sept 10 </w:t>
      </w:r>
    </w:p>
    <w:p w14:paraId="0BCC9E13" w14:textId="04E1AACD" w:rsidR="00924701" w:rsidRPr="00520CE2" w:rsidRDefault="00924701" w:rsidP="00924701">
      <w:pPr>
        <w:pStyle w:val="ListParagraph"/>
        <w:numPr>
          <w:ilvl w:val="0"/>
          <w:numId w:val="16"/>
        </w:numPr>
        <w:spacing w:after="0" w:line="240" w:lineRule="auto"/>
        <w:rPr>
          <w:bCs/>
          <w:color w:val="FF0000"/>
          <w:sz w:val="23"/>
          <w:szCs w:val="23"/>
        </w:rPr>
      </w:pPr>
      <w:r>
        <w:t xml:space="preserve">Graduation Application Deadline: </w:t>
      </w:r>
      <w:r w:rsidR="00B54A75">
        <w:rPr>
          <w:bCs/>
          <w:color w:val="FF0000"/>
          <w:sz w:val="23"/>
          <w:szCs w:val="23"/>
        </w:rPr>
        <w:t>Sept 10</w:t>
      </w:r>
      <w:r w:rsidR="00B54A75" w:rsidRPr="00B54A75">
        <w:rPr>
          <w:bCs/>
          <w:color w:val="FF0000"/>
          <w:sz w:val="23"/>
          <w:szCs w:val="23"/>
          <w:vertAlign w:val="superscript"/>
        </w:rPr>
        <w:t>th</w:t>
      </w:r>
      <w:r w:rsidR="00B54A75">
        <w:rPr>
          <w:bCs/>
          <w:color w:val="FF0000"/>
          <w:sz w:val="23"/>
          <w:szCs w:val="23"/>
        </w:rPr>
        <w:t xml:space="preserve"> </w:t>
      </w:r>
    </w:p>
    <w:p w14:paraId="1FD88FDF" w14:textId="77777777" w:rsidR="005A4382" w:rsidRDefault="00924701" w:rsidP="005A4382">
      <w:pPr>
        <w:pStyle w:val="ListParagraph"/>
        <w:numPr>
          <w:ilvl w:val="0"/>
          <w:numId w:val="26"/>
        </w:numPr>
        <w:spacing w:line="256" w:lineRule="auto"/>
        <w:rPr>
          <w:bCs/>
          <w:color w:val="FF0000"/>
          <w:sz w:val="23"/>
          <w:szCs w:val="23"/>
        </w:rPr>
      </w:pPr>
      <w:r w:rsidRPr="00354869">
        <w:rPr>
          <w:bCs/>
          <w:sz w:val="23"/>
          <w:szCs w:val="23"/>
        </w:rPr>
        <w:t>Withdrawal Deadline:</w:t>
      </w:r>
      <w:r w:rsidRPr="00354869">
        <w:rPr>
          <w:bCs/>
          <w:color w:val="FF0000"/>
          <w:sz w:val="23"/>
          <w:szCs w:val="23"/>
        </w:rPr>
        <w:t xml:space="preserve"> </w:t>
      </w:r>
      <w:r w:rsidR="005A4382">
        <w:rPr>
          <w:bCs/>
          <w:color w:val="FF0000"/>
          <w:sz w:val="23"/>
          <w:szCs w:val="23"/>
        </w:rPr>
        <w:t>Nov 3</w:t>
      </w:r>
      <w:r w:rsidR="005A4382">
        <w:rPr>
          <w:bCs/>
          <w:color w:val="FF0000"/>
          <w:sz w:val="23"/>
          <w:szCs w:val="23"/>
          <w:vertAlign w:val="superscript"/>
        </w:rPr>
        <w:t>rd</w:t>
      </w:r>
      <w:r w:rsidR="005A4382">
        <w:rPr>
          <w:bCs/>
          <w:color w:val="FF0000"/>
          <w:sz w:val="23"/>
          <w:szCs w:val="23"/>
        </w:rPr>
        <w:t xml:space="preserve">  </w:t>
      </w:r>
    </w:p>
    <w:p w14:paraId="751961EF" w14:textId="5265600E" w:rsidR="00924701" w:rsidRPr="00354869" w:rsidRDefault="00924701" w:rsidP="00924701">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B54A75">
        <w:rPr>
          <w:bCs/>
          <w:color w:val="FF0000"/>
          <w:sz w:val="23"/>
          <w:szCs w:val="23"/>
        </w:rPr>
        <w:t>December 7</w:t>
      </w:r>
      <w:r w:rsidR="00B54A75" w:rsidRPr="00B54A75">
        <w:rPr>
          <w:bCs/>
          <w:color w:val="FF0000"/>
          <w:sz w:val="23"/>
          <w:szCs w:val="23"/>
          <w:vertAlign w:val="superscript"/>
        </w:rPr>
        <w:t>th</w:t>
      </w:r>
      <w:r w:rsidR="00B54A75">
        <w:rPr>
          <w:bCs/>
          <w:color w:val="FF0000"/>
          <w:sz w:val="23"/>
          <w:szCs w:val="23"/>
        </w:rPr>
        <w:t xml:space="preserve"> </w:t>
      </w:r>
    </w:p>
    <w:p w14:paraId="69CEFB84" w14:textId="402D07CA" w:rsidR="00924701" w:rsidRPr="00520CE2" w:rsidRDefault="00924701" w:rsidP="00924701">
      <w:pPr>
        <w:pStyle w:val="ListParagraph"/>
        <w:numPr>
          <w:ilvl w:val="0"/>
          <w:numId w:val="17"/>
        </w:numPr>
        <w:rPr>
          <w:bCs/>
          <w:sz w:val="23"/>
          <w:szCs w:val="23"/>
        </w:rPr>
      </w:pPr>
      <w:r w:rsidRPr="00520CE2">
        <w:rPr>
          <w:bCs/>
          <w:color w:val="000000" w:themeColor="text1"/>
          <w:sz w:val="23"/>
          <w:szCs w:val="23"/>
        </w:rPr>
        <w:t xml:space="preserve">Final Exam: </w:t>
      </w:r>
      <w:r w:rsidR="00B54A75">
        <w:rPr>
          <w:bCs/>
          <w:color w:val="FF0000"/>
          <w:sz w:val="23"/>
          <w:szCs w:val="23"/>
        </w:rPr>
        <w:t>Tuesday, December 7</w:t>
      </w:r>
      <w:r w:rsidR="00B54A75" w:rsidRPr="00B54A75">
        <w:rPr>
          <w:bCs/>
          <w:color w:val="FF0000"/>
          <w:sz w:val="23"/>
          <w:szCs w:val="23"/>
          <w:vertAlign w:val="superscript"/>
        </w:rPr>
        <w:t>th</w:t>
      </w:r>
      <w:r w:rsidR="00B54A75">
        <w:rPr>
          <w:bCs/>
          <w:color w:val="FF0000"/>
          <w:sz w:val="23"/>
          <w:szCs w:val="23"/>
        </w:rPr>
        <w:t xml:space="preserve"> </w:t>
      </w:r>
      <w:r>
        <w:rPr>
          <w:bCs/>
          <w:color w:val="FF0000"/>
          <w:sz w:val="23"/>
          <w:szCs w:val="23"/>
        </w:rPr>
        <w:t xml:space="preserve"> </w:t>
      </w:r>
    </w:p>
    <w:p w14:paraId="4493F429" w14:textId="0BCEE178" w:rsidR="00924701" w:rsidRPr="00A20A06" w:rsidRDefault="00924701" w:rsidP="00924701">
      <w:pPr>
        <w:pStyle w:val="ListParagraph"/>
        <w:numPr>
          <w:ilvl w:val="0"/>
          <w:numId w:val="16"/>
        </w:numPr>
        <w:rPr>
          <w:bCs/>
          <w:color w:val="FF0000"/>
          <w:sz w:val="23"/>
          <w:szCs w:val="23"/>
        </w:rPr>
      </w:pPr>
      <w:r w:rsidRPr="00354869">
        <w:rPr>
          <w:bCs/>
          <w:sz w:val="23"/>
          <w:szCs w:val="23"/>
        </w:rPr>
        <w:t xml:space="preserve">Grades are viewable in Atlas: </w:t>
      </w:r>
      <w:r w:rsidR="00B54A75">
        <w:rPr>
          <w:bCs/>
          <w:color w:val="FF0000"/>
          <w:sz w:val="23"/>
          <w:szCs w:val="23"/>
        </w:rPr>
        <w:t>Dec 13</w:t>
      </w:r>
      <w:r w:rsidR="00B54A75" w:rsidRPr="00B54A75">
        <w:rPr>
          <w:bCs/>
          <w:color w:val="FF0000"/>
          <w:sz w:val="23"/>
          <w:szCs w:val="23"/>
          <w:vertAlign w:val="superscript"/>
        </w:rPr>
        <w:t>th</w:t>
      </w:r>
      <w:r w:rsidR="00B54A75">
        <w:rPr>
          <w:bCs/>
          <w:color w:val="FF0000"/>
          <w:sz w:val="23"/>
          <w:szCs w:val="23"/>
        </w:rPr>
        <w:t xml:space="preserve"> </w:t>
      </w:r>
      <w:r>
        <w:rPr>
          <w:bCs/>
          <w:color w:val="FF0000"/>
          <w:sz w:val="23"/>
          <w:szCs w:val="23"/>
        </w:rPr>
        <w:t xml:space="preserve">  </w:t>
      </w:r>
      <w:r w:rsidRPr="00A20A06">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lastRenderedPageBreak/>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7C3602BF" w14:textId="5375B2C6" w:rsidR="00297633" w:rsidRPr="00EB2D3C" w:rsidRDefault="00AA3A77" w:rsidP="00FE3E41">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C41D639" w14:textId="54C3F66A" w:rsidR="00297633" w:rsidRDefault="00297633" w:rsidP="00FE3E41">
      <w:pPr>
        <w:spacing w:after="0" w:line="240" w:lineRule="auto"/>
        <w:rPr>
          <w:b/>
          <w:color w:val="000000" w:themeColor="text1"/>
          <w:sz w:val="23"/>
          <w:szCs w:val="23"/>
          <w:u w:val="single"/>
        </w:rPr>
      </w:pPr>
    </w:p>
    <w:p w14:paraId="7CD112B3" w14:textId="77777777" w:rsidR="00297633" w:rsidRPr="00695552" w:rsidRDefault="00297633"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673AE627"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w:t>
      </w:r>
      <w:r w:rsidR="00FC17A4">
        <w:rPr>
          <w:rFonts w:ascii="Times New Roman" w:eastAsia="Times New Roman" w:hAnsi="Times New Roman" w:cs="Times New Roman"/>
          <w:sz w:val="23"/>
          <w:szCs w:val="23"/>
        </w:rPr>
        <w:t>5</w:t>
      </w:r>
      <w:r w:rsidR="00F163B3" w:rsidRPr="00695552">
        <w:rPr>
          <w:rFonts w:ascii="Times New Roman" w:eastAsia="Times New Roman" w:hAnsi="Times New Roman" w:cs="Times New Roman"/>
          <w:sz w:val="23"/>
          <w:szCs w:val="23"/>
        </w:rPr>
        <w:t>th edition). McGraw Hill</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45BC4974" w14:textId="4891785E" w:rsidR="002F305F" w:rsidRPr="00315EAE" w:rsidRDefault="007C1371" w:rsidP="002F305F">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r w:rsidR="002F305F">
        <w:rPr>
          <w:sz w:val="22"/>
          <w:szCs w:val="22"/>
        </w:rPr>
        <w:t xml:space="preserve"> </w:t>
      </w:r>
    </w:p>
    <w:p w14:paraId="62E4DE0E" w14:textId="64444C8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2F305F">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77C1B0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r w:rsidR="002F305F">
        <w:rPr>
          <w:sz w:val="22"/>
          <w:szCs w:val="22"/>
        </w:rPr>
        <w:t xml:space="preserve"> </w:t>
      </w:r>
    </w:p>
    <w:p w14:paraId="6635C65A" w14:textId="30D7B75B"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B54A75" w:rsidRPr="00315EAE">
        <w:rPr>
          <w:sz w:val="22"/>
          <w:szCs w:val="22"/>
        </w:rPr>
        <w:t>Materialism</w:t>
      </w:r>
    </w:p>
    <w:p w14:paraId="33648DE9" w14:textId="63A8F6AB"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00B54A75" w:rsidRPr="00315EAE">
        <w:rPr>
          <w:sz w:val="22"/>
          <w:szCs w:val="22"/>
        </w:rPr>
        <w:t>Materialism</w:t>
      </w:r>
    </w:p>
    <w:p w14:paraId="3485CCF5" w14:textId="1EB4B12C" w:rsidR="00FC17A4" w:rsidRPr="00B54A75" w:rsidRDefault="00B064FA" w:rsidP="00FC75C9">
      <w:pPr>
        <w:pStyle w:val="ListParagraph"/>
        <w:numPr>
          <w:ilvl w:val="0"/>
          <w:numId w:val="18"/>
        </w:numPr>
        <w:spacing w:after="0" w:line="240" w:lineRule="auto"/>
        <w:rPr>
          <w:color w:val="009999"/>
          <w:sz w:val="23"/>
          <w:szCs w:val="23"/>
        </w:rPr>
      </w:pPr>
      <w:r w:rsidRPr="002F305F">
        <w:rPr>
          <w:sz w:val="23"/>
          <w:szCs w:val="23"/>
        </w:rPr>
        <w:t>Week 13:</w:t>
      </w:r>
      <w:r w:rsidRPr="002F305F">
        <w:rPr>
          <w:sz w:val="22"/>
          <w:szCs w:val="22"/>
        </w:rPr>
        <w:t xml:space="preserve"> </w:t>
      </w:r>
      <w:r w:rsidR="00B54A75" w:rsidRPr="00315EAE">
        <w:rPr>
          <w:sz w:val="22"/>
          <w:szCs w:val="22"/>
        </w:rPr>
        <w:t>Modernism</w:t>
      </w:r>
    </w:p>
    <w:p w14:paraId="630B6819" w14:textId="0FEE9A21" w:rsidR="00B54A75" w:rsidRPr="00B54A75" w:rsidRDefault="00B54A75" w:rsidP="00FC75C9">
      <w:pPr>
        <w:pStyle w:val="ListParagraph"/>
        <w:numPr>
          <w:ilvl w:val="0"/>
          <w:numId w:val="18"/>
        </w:numPr>
        <w:spacing w:after="0" w:line="240" w:lineRule="auto"/>
        <w:rPr>
          <w:color w:val="009999"/>
          <w:sz w:val="23"/>
          <w:szCs w:val="23"/>
        </w:rPr>
      </w:pPr>
      <w:r>
        <w:rPr>
          <w:sz w:val="23"/>
          <w:szCs w:val="23"/>
        </w:rPr>
        <w:t>Week 14:</w:t>
      </w:r>
      <w:r w:rsidRPr="00B54A75">
        <w:rPr>
          <w:sz w:val="22"/>
          <w:szCs w:val="22"/>
        </w:rPr>
        <w:t xml:space="preserve">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2CD3DF38" w14:textId="7ED7EFAB" w:rsidR="00B54A75" w:rsidRPr="00B54A75" w:rsidRDefault="00B54A75" w:rsidP="00FC75C9">
      <w:pPr>
        <w:pStyle w:val="ListParagraph"/>
        <w:numPr>
          <w:ilvl w:val="0"/>
          <w:numId w:val="18"/>
        </w:numPr>
        <w:spacing w:after="0" w:line="240" w:lineRule="auto"/>
        <w:rPr>
          <w:color w:val="009999"/>
          <w:sz w:val="23"/>
          <w:szCs w:val="23"/>
        </w:rPr>
      </w:pPr>
      <w:r>
        <w:rPr>
          <w:sz w:val="23"/>
          <w:szCs w:val="23"/>
        </w:rPr>
        <w:t xml:space="preserve">Week 15: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772989D6" w14:textId="4CEBCC29" w:rsidR="00B54A75" w:rsidRPr="00B54A75" w:rsidRDefault="00B54A75" w:rsidP="00B54A75">
      <w:pPr>
        <w:pStyle w:val="ListParagraph"/>
        <w:numPr>
          <w:ilvl w:val="0"/>
          <w:numId w:val="18"/>
        </w:numPr>
        <w:spacing w:after="0" w:line="240" w:lineRule="auto"/>
        <w:rPr>
          <w:color w:val="009999"/>
          <w:sz w:val="23"/>
          <w:szCs w:val="23"/>
        </w:rPr>
      </w:pPr>
      <w:r>
        <w:rPr>
          <w:sz w:val="23"/>
          <w:szCs w:val="23"/>
        </w:rPr>
        <w:t>Week 16:</w:t>
      </w:r>
      <w:r w:rsidRPr="00B54A75">
        <w:rPr>
          <w:sz w:val="23"/>
          <w:szCs w:val="23"/>
        </w:rPr>
        <w:t xml:space="preserve"> </w:t>
      </w:r>
      <w:r w:rsidRPr="002F305F">
        <w:rPr>
          <w:sz w:val="23"/>
          <w:szCs w:val="23"/>
        </w:rPr>
        <w:t>Finals week</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lastRenderedPageBreak/>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272BFF0F" w14:textId="77777777" w:rsidR="00EB2D3C" w:rsidRDefault="00EB2D3C" w:rsidP="002D3201">
      <w:pPr>
        <w:pStyle w:val="Heading2"/>
        <w:spacing w:before="0" w:beforeAutospacing="0" w:after="0" w:afterAutospacing="0"/>
        <w:rPr>
          <w:color w:val="C00000"/>
          <w:sz w:val="22"/>
          <w:szCs w:val="22"/>
        </w:rPr>
      </w:pPr>
    </w:p>
    <w:p w14:paraId="5E3F8125" w14:textId="44D47F7F"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DFBF585"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0 points (20</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328944FB" w:rsidR="00B064FA" w:rsidRPr="00695552"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Cultural Event </w:t>
      </w:r>
      <w:r w:rsidR="00D71149">
        <w:rPr>
          <w:sz w:val="23"/>
          <w:szCs w:val="23"/>
        </w:rPr>
        <w:t xml:space="preserve">Video </w:t>
      </w:r>
      <w:r>
        <w:rPr>
          <w:sz w:val="23"/>
          <w:szCs w:val="23"/>
        </w:rPr>
        <w:t>Presentation</w:t>
      </w:r>
      <w:r w:rsidR="00525AEA">
        <w:rPr>
          <w:sz w:val="23"/>
          <w:szCs w:val="23"/>
        </w:rPr>
        <w:t>/Reflection</w:t>
      </w:r>
      <w:r>
        <w:rPr>
          <w:sz w:val="23"/>
          <w:szCs w:val="23"/>
        </w:rPr>
        <w:t xml:space="preserve"> – 50 points </w:t>
      </w:r>
    </w:p>
    <w:p w14:paraId="0C4CD1E9" w14:textId="493D309E"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B064FA">
        <w:rPr>
          <w:sz w:val="23"/>
          <w:szCs w:val="23"/>
        </w:rPr>
        <w:t>310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59E6BDA"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8F0059">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476BE084"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r w:rsidR="006666D6">
        <w:rPr>
          <w:sz w:val="23"/>
          <w:szCs w:val="23"/>
        </w:rPr>
        <w:t>A Presentation and Reflection are also components of this project.</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lastRenderedPageBreak/>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4F1F3BD2" w14:textId="77777777" w:rsidR="00EB2D3C" w:rsidRPr="009C2ECA" w:rsidRDefault="00EB2D3C"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5DE4A6B5" w:rsid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p w14:paraId="27DC59CD" w14:textId="4B6DE477" w:rsidR="00EB2D3C" w:rsidRDefault="00EB2D3C" w:rsidP="00EB2D3C">
      <w:pPr>
        <w:shd w:val="clear" w:color="auto" w:fill="FFFFFF"/>
        <w:spacing w:after="0" w:line="240" w:lineRule="auto"/>
        <w:rPr>
          <w:rFonts w:eastAsia="Times New Roman"/>
          <w:sz w:val="23"/>
          <w:szCs w:val="23"/>
        </w:rPr>
      </w:pPr>
    </w:p>
    <w:p w14:paraId="51E27EA6" w14:textId="792182D7" w:rsidR="00EB2D3C" w:rsidRDefault="00EB2D3C" w:rsidP="00EB2D3C">
      <w:pPr>
        <w:shd w:val="clear" w:color="auto" w:fill="FFFFFF"/>
        <w:spacing w:after="0" w:line="240" w:lineRule="auto"/>
        <w:rPr>
          <w:rFonts w:eastAsia="Times New Roman"/>
          <w:sz w:val="23"/>
          <w:szCs w:val="23"/>
        </w:rPr>
      </w:pPr>
    </w:p>
    <w:p w14:paraId="15A55876" w14:textId="77777777" w:rsidR="00EB2D3C" w:rsidRPr="009C2ECA" w:rsidRDefault="00EB2D3C" w:rsidP="00EB2D3C">
      <w:pPr>
        <w:shd w:val="clear" w:color="auto" w:fill="FFFFFF"/>
        <w:spacing w:after="0" w:line="240" w:lineRule="auto"/>
        <w:rPr>
          <w:rFonts w:eastAsia="Times New Roman"/>
          <w:sz w:val="23"/>
          <w:szCs w:val="23"/>
        </w:rPr>
      </w:pPr>
    </w:p>
    <w:tbl>
      <w:tblPr>
        <w:tblW w:w="8040"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623298">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623298">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623298">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623298">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w:t>
      </w:r>
      <w:proofErr w:type="spellStart"/>
      <w:r w:rsidRPr="009C2ECA">
        <w:rPr>
          <w:rFonts w:eastAsia="Times New Roman"/>
          <w:sz w:val="23"/>
          <w:szCs w:val="23"/>
        </w:rPr>
        <w:t>be</w:t>
      </w:r>
      <w:proofErr w:type="spellEnd"/>
      <w:r w:rsidRPr="009C2ECA">
        <w:rPr>
          <w:rFonts w:eastAsia="Times New Roman"/>
          <w:sz w:val="23"/>
          <w:szCs w:val="23"/>
        </w:rPr>
        <w:t xml:space="preserv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lastRenderedPageBreak/>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32483CE0" w14:textId="77777777" w:rsidR="00413934" w:rsidRDefault="009C2ECA"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1665BE36" w14:textId="6D24F525" w:rsidR="00413934" w:rsidRPr="00413934" w:rsidRDefault="00413934" w:rsidP="00413934">
      <w:pPr>
        <w:numPr>
          <w:ilvl w:val="0"/>
          <w:numId w:val="25"/>
        </w:numPr>
        <w:shd w:val="clear" w:color="auto" w:fill="FFFFFF"/>
        <w:spacing w:before="100" w:beforeAutospacing="1" w:after="100" w:afterAutospacing="1" w:line="240" w:lineRule="auto"/>
        <w:ind w:left="375"/>
        <w:rPr>
          <w:rFonts w:eastAsia="Times New Roman"/>
          <w:sz w:val="23"/>
          <w:szCs w:val="23"/>
        </w:rPr>
      </w:pPr>
      <w:r w:rsidRPr="00413934">
        <w:rPr>
          <w:rFonts w:eastAsia="Times New Roman"/>
          <w:sz w:val="23"/>
          <w:szCs w:val="23"/>
        </w:rPr>
        <w:t xml:space="preserve">If you miss a </w:t>
      </w:r>
      <w:r>
        <w:rPr>
          <w:rFonts w:eastAsia="Times New Roman"/>
          <w:sz w:val="23"/>
          <w:szCs w:val="23"/>
        </w:rPr>
        <w:t>journal</w:t>
      </w:r>
      <w:r w:rsidRPr="00413934">
        <w:rPr>
          <w:rFonts w:eastAsia="Times New Roman"/>
          <w:sz w:val="23"/>
          <w:szCs w:val="23"/>
        </w:rPr>
        <w:t>, there will be no make-up discussions.</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7D2CEEEA" w14:textId="77777777" w:rsidR="00874E9A" w:rsidRDefault="00874E9A" w:rsidP="002D3201">
      <w:pPr>
        <w:pStyle w:val="Heading2"/>
        <w:spacing w:before="0" w:beforeAutospacing="0" w:after="0" w:afterAutospacing="0"/>
        <w:rPr>
          <w:color w:val="C00000"/>
          <w:sz w:val="22"/>
          <w:szCs w:val="22"/>
        </w:rPr>
      </w:pPr>
    </w:p>
    <w:p w14:paraId="2B6CD699" w14:textId="270EC875"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0B0DFF31"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prior to the deadline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 xml:space="preserve">Examples of Plagiarism include but are not limited to: copying phrases without citing; copying sentences without citing; paraphrasing without citing (putting an idea into your own words.); summarizing without citing (giving an overview of </w:t>
      </w:r>
      <w:r w:rsidR="000B26D9" w:rsidRPr="00695552">
        <w:rPr>
          <w:sz w:val="23"/>
          <w:szCs w:val="23"/>
        </w:rPr>
        <w:lastRenderedPageBreak/>
        <w:t>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18A1F7F0" w14:textId="05ADD250" w:rsidR="008D01FE" w:rsidRPr="00874E9A" w:rsidRDefault="008D01FE" w:rsidP="000B26D9">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2C53A5D3" w14:textId="3303B505" w:rsidR="001C5CF8" w:rsidRDefault="001C5CF8" w:rsidP="003153A8">
      <w:pPr>
        <w:pStyle w:val="NormalWeb"/>
        <w:spacing w:before="0" w:beforeAutospacing="0" w:after="0" w:afterAutospacing="0"/>
        <w:rPr>
          <w:b/>
          <w:color w:val="000000" w:themeColor="text1"/>
          <w:sz w:val="23"/>
          <w:szCs w:val="23"/>
          <w:u w:val="single"/>
        </w:rPr>
      </w:pPr>
    </w:p>
    <w:p w14:paraId="30445FD4" w14:textId="4A1D07C8" w:rsidR="00DF40E2" w:rsidRDefault="00DF40E2" w:rsidP="003153A8">
      <w:pPr>
        <w:pStyle w:val="NormalWeb"/>
        <w:spacing w:before="0" w:beforeAutospacing="0" w:after="0" w:afterAutospacing="0"/>
        <w:rPr>
          <w:b/>
          <w:color w:val="000000" w:themeColor="text1"/>
          <w:sz w:val="23"/>
          <w:szCs w:val="23"/>
          <w:u w:val="single"/>
        </w:rPr>
      </w:pPr>
    </w:p>
    <w:p w14:paraId="56C04D3C" w14:textId="77777777" w:rsidR="00DF40E2" w:rsidRDefault="00DF40E2"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4FB7E80" w14:textId="577E1770" w:rsidR="007F54A0" w:rsidRPr="007F54A0" w:rsidRDefault="007F54A0" w:rsidP="0044030A">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72D6EAB"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lastRenderedPageBreak/>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6294A9DE" w14:textId="3BCC6F3F" w:rsidR="00D54B8E" w:rsidRPr="00874E9A" w:rsidRDefault="007B1583" w:rsidP="00D54B8E">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2FC76CC1" w14:textId="77777777" w:rsidR="00FD0B07" w:rsidRPr="00695552" w:rsidRDefault="00FD0B07"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10A3F3DE" w:rsidR="002130BF" w:rsidRDefault="002130BF" w:rsidP="00D54B8E">
      <w:pPr>
        <w:shd w:val="clear" w:color="auto" w:fill="FFFFFF"/>
        <w:spacing w:after="0" w:line="240" w:lineRule="auto"/>
        <w:rPr>
          <w:color w:val="FF0000"/>
          <w:sz w:val="23"/>
          <w:szCs w:val="23"/>
        </w:rPr>
      </w:pPr>
    </w:p>
    <w:p w14:paraId="7CCF579F" w14:textId="77777777" w:rsidR="00FD0B07" w:rsidRPr="00695552" w:rsidRDefault="00FD0B07"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645CBED4"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5511C36D" w14:textId="4A4DE690" w:rsidR="001D72DF" w:rsidRDefault="001D72DF" w:rsidP="006E537B">
      <w:pPr>
        <w:pStyle w:val="NormalWeb"/>
        <w:shd w:val="clear" w:color="auto" w:fill="FFFFFF"/>
        <w:spacing w:before="0" w:beforeAutospacing="0" w:after="0" w:afterAutospacing="0"/>
        <w:rPr>
          <w:color w:val="2D3B45"/>
          <w:sz w:val="23"/>
          <w:szCs w:val="23"/>
        </w:rPr>
      </w:pPr>
    </w:p>
    <w:p w14:paraId="2992EFA4" w14:textId="6DD66BE2" w:rsidR="001D72DF" w:rsidRDefault="001D72DF" w:rsidP="006E537B">
      <w:pPr>
        <w:pStyle w:val="NormalWeb"/>
        <w:shd w:val="clear" w:color="auto" w:fill="FFFFFF"/>
        <w:spacing w:before="0" w:beforeAutospacing="0" w:after="0" w:afterAutospacing="0"/>
        <w:rPr>
          <w:color w:val="2D3B45"/>
          <w:sz w:val="23"/>
          <w:szCs w:val="23"/>
        </w:rPr>
      </w:pPr>
      <w:r w:rsidRPr="001D72DF">
        <w:rPr>
          <w:color w:val="2D3B45"/>
          <w:sz w:val="23"/>
          <w:szCs w:val="23"/>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1D72DF">
        <w:rPr>
          <w:color w:val="2D3B45"/>
          <w:sz w:val="23"/>
          <w:szCs w:val="23"/>
        </w:rPr>
        <w:t>LibGuide</w:t>
      </w:r>
      <w:proofErr w:type="spellEnd"/>
      <w:r w:rsidRPr="001D72DF">
        <w:rPr>
          <w:color w:val="2D3B45"/>
          <w:sz w:val="23"/>
          <w:szCs w:val="23"/>
        </w:rPr>
        <w:t xml:space="preserve">.  For more information on how to access tutoring and library research assistance, please visit the college-wide Learning Support Services </w:t>
      </w:r>
      <w:proofErr w:type="spellStart"/>
      <w:r w:rsidRPr="001D72DF">
        <w:rPr>
          <w:color w:val="2D3B45"/>
          <w:sz w:val="23"/>
          <w:szCs w:val="23"/>
        </w:rPr>
        <w:t>LibGuide</w:t>
      </w:r>
      <w:proofErr w:type="spellEnd"/>
      <w:r w:rsidRPr="001D72DF">
        <w:rPr>
          <w:color w:val="2D3B45"/>
          <w:sz w:val="23"/>
          <w:szCs w:val="23"/>
        </w:rPr>
        <w:t xml:space="preserve"> at: </w:t>
      </w:r>
      <w:hyperlink r:id="rId13" w:history="1">
        <w:r w:rsidRPr="001D72DF">
          <w:rPr>
            <w:rStyle w:val="Hyperlink"/>
            <w:sz w:val="23"/>
            <w:szCs w:val="23"/>
          </w:rPr>
          <w:t>www.valenciacollege.edu/tutoring</w:t>
        </w:r>
      </w:hyperlink>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9930AE" w:rsidP="002D3201">
      <w:pPr>
        <w:pStyle w:val="Heading3"/>
        <w:rPr>
          <w:rFonts w:ascii="Times New Roman" w:hAnsi="Times New Roman" w:cs="Times New Roman"/>
          <w:color w:val="5B9BD5" w:themeColor="accent1"/>
          <w:sz w:val="23"/>
          <w:szCs w:val="23"/>
        </w:rPr>
      </w:pPr>
      <w:hyperlink r:id="rId14"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5" w:history="1">
        <w:r w:rsidR="006E537B" w:rsidRPr="003C565E">
          <w:rPr>
            <w:rStyle w:val="Hyperlink"/>
            <w:sz w:val="23"/>
            <w:szCs w:val="23"/>
          </w:rPr>
          <w:t>http://www.valenciacollege.edu/osd</w:t>
        </w:r>
      </w:hyperlink>
    </w:p>
    <w:p w14:paraId="6AF8FF51" w14:textId="77777777" w:rsidR="00FD0B07" w:rsidRPr="00A44AEC" w:rsidRDefault="00FD0B07" w:rsidP="00874E9A">
      <w:pPr>
        <w:shd w:val="clear" w:color="auto" w:fill="FFFFFF"/>
        <w:spacing w:after="0" w:line="240" w:lineRule="auto"/>
        <w:rPr>
          <w:color w:val="2D3B45"/>
          <w:sz w:val="23"/>
          <w:szCs w:val="23"/>
        </w:rPr>
      </w:pPr>
    </w:p>
    <w:p w14:paraId="7D53D698" w14:textId="77777777" w:rsidR="00A44AEC" w:rsidRDefault="009930AE" w:rsidP="006E537B">
      <w:pPr>
        <w:pStyle w:val="NormalWeb"/>
        <w:shd w:val="clear" w:color="auto" w:fill="FFFFFF"/>
        <w:spacing w:before="0" w:beforeAutospacing="0" w:after="0" w:afterAutospacing="0"/>
        <w:rPr>
          <w:color w:val="2D3B45"/>
          <w:sz w:val="23"/>
          <w:szCs w:val="23"/>
        </w:rPr>
      </w:pPr>
      <w:hyperlink r:id="rId16"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bookmarkStart w:id="0" w:name="_Hlk39266407"/>
      <w:r w:rsidRPr="002D3201">
        <w:rPr>
          <w:rStyle w:val="Strong"/>
          <w:rFonts w:ascii="Times New Roman" w:hAnsi="Times New Roman" w:cs="Times New Roman"/>
          <w:color w:val="5B9BD5" w:themeColor="accent1"/>
          <w:u w:val="single"/>
        </w:rPr>
        <w:t>Support Services:</w:t>
      </w:r>
    </w:p>
    <w:bookmarkEnd w:id="0"/>
    <w:p w14:paraId="536E7941"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502E982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68F7BA4" w14:textId="79E6EF98" w:rsidR="005658B4" w:rsidRPr="007D1665" w:rsidRDefault="005658B4" w:rsidP="005658B4">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001D72DF">
        <w:rPr>
          <w:rFonts w:eastAsia="SimSun"/>
          <w:b/>
          <w:bCs/>
          <w:u w:val="single"/>
        </w:rPr>
        <w:t xml:space="preserve"> (C.A.R.E)</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6986FEE5" w14:textId="77777777" w:rsidR="005658B4" w:rsidRPr="0033580E" w:rsidRDefault="005658B4" w:rsidP="005658B4">
      <w:pPr>
        <w:autoSpaceDE w:val="0"/>
        <w:autoSpaceDN w:val="0"/>
        <w:spacing w:after="0" w:line="240" w:lineRule="auto"/>
        <w:rPr>
          <w:color w:val="000000"/>
        </w:rPr>
      </w:pPr>
      <w:r w:rsidRPr="0033580E">
        <w:rPr>
          <w:b/>
          <w:bCs/>
          <w:color w:val="000000"/>
          <w:u w:val="single"/>
        </w:rPr>
        <w:lastRenderedPageBreak/>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7AED797E" w14:textId="77777777" w:rsidR="005658B4" w:rsidRPr="0033580E" w:rsidRDefault="005658B4" w:rsidP="005658B4">
      <w:pPr>
        <w:autoSpaceDE w:val="0"/>
        <w:autoSpaceDN w:val="0"/>
        <w:spacing w:after="0" w:line="240" w:lineRule="auto"/>
        <w:rPr>
          <w:b/>
          <w:bCs/>
          <w:color w:val="000000"/>
        </w:rPr>
      </w:pPr>
    </w:p>
    <w:p w14:paraId="035AE2F8" w14:textId="77777777" w:rsidR="005658B4" w:rsidRPr="0033580E" w:rsidRDefault="005658B4" w:rsidP="005658B4">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0C1F1E0" w14:textId="77777777" w:rsidR="005658B4" w:rsidRPr="0033580E" w:rsidRDefault="005658B4" w:rsidP="005658B4">
      <w:pPr>
        <w:spacing w:after="0" w:line="240" w:lineRule="auto"/>
        <w:ind w:left="720"/>
        <w:rPr>
          <w:color w:val="000000"/>
        </w:rPr>
      </w:pPr>
    </w:p>
    <w:p w14:paraId="3B68F78A" w14:textId="77777777" w:rsidR="005658B4" w:rsidRPr="0033580E" w:rsidRDefault="005658B4" w:rsidP="005658B4">
      <w:pPr>
        <w:spacing w:after="0" w:line="240" w:lineRule="auto"/>
        <w:ind w:left="720"/>
        <w:rPr>
          <w:color w:val="000000"/>
        </w:rPr>
      </w:pPr>
      <w:r w:rsidRPr="0033580E">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33580E">
        <w:t>MovieMaker</w:t>
      </w:r>
      <w:proofErr w:type="spellEnd"/>
      <w:r w:rsidRPr="0033580E">
        <w:t>) and converting documents from a Mac to PC.  Tech support is available live (on-demand) via Zoom, by appointment, or via email.   Students are encouraged to use the 24/7 Canvas Help located inside Canvas by clicking on the “Help” icon.</w:t>
      </w:r>
    </w:p>
    <w:p w14:paraId="44ED48D1" w14:textId="77777777" w:rsidR="005658B4" w:rsidRPr="0033580E" w:rsidRDefault="005658B4" w:rsidP="005658B4">
      <w:pPr>
        <w:autoSpaceDE w:val="0"/>
        <w:autoSpaceDN w:val="0"/>
        <w:spacing w:after="0" w:line="240" w:lineRule="auto"/>
        <w:rPr>
          <w:color w:val="000000"/>
        </w:rPr>
      </w:pPr>
    </w:p>
    <w:p w14:paraId="5E0F520A" w14:textId="77777777" w:rsidR="005658B4" w:rsidRPr="0033580E" w:rsidRDefault="005658B4" w:rsidP="005658B4">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7"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0CCB3ADA" w14:textId="77777777" w:rsidR="005658B4" w:rsidRPr="0033580E" w:rsidRDefault="005658B4" w:rsidP="005658B4">
      <w:pPr>
        <w:autoSpaceDE w:val="0"/>
        <w:autoSpaceDN w:val="0"/>
        <w:spacing w:after="0" w:line="240" w:lineRule="auto"/>
        <w:rPr>
          <w:color w:val="000000"/>
        </w:rPr>
      </w:pPr>
    </w:p>
    <w:p w14:paraId="6B9D8247"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Hours of Operation:</w:t>
      </w:r>
    </w:p>
    <w:p w14:paraId="149BC9C5"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Monday-Friday: 8 am – 10 pm</w:t>
      </w:r>
    </w:p>
    <w:p w14:paraId="3798344D"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Saturday &amp; Sunday: 9 am – 7 pm</w:t>
      </w:r>
    </w:p>
    <w:p w14:paraId="651B4E7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639E9CB9"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56EF4F74" w14:textId="5C352760" w:rsidR="005658B4" w:rsidRPr="007D1665" w:rsidRDefault="001D72DF" w:rsidP="005658B4">
      <w:pPr>
        <w:pStyle w:val="NormalWeb"/>
        <w:shd w:val="clear" w:color="auto" w:fill="FFFFFF"/>
        <w:spacing w:after="0"/>
        <w:rPr>
          <w:rFonts w:eastAsia="SimSun"/>
        </w:rPr>
      </w:pPr>
      <w:proofErr w:type="spellStart"/>
      <w:r>
        <w:rPr>
          <w:rFonts w:eastAsia="SimSun"/>
          <w:b/>
          <w:bCs/>
          <w:u w:val="single"/>
        </w:rPr>
        <w:t>Brainfuse</w:t>
      </w:r>
      <w:proofErr w:type="spellEnd"/>
      <w:r w:rsidRPr="007D1665">
        <w:rPr>
          <w:rFonts w:eastAsia="SimSun"/>
        </w:rPr>
        <w:t xml:space="preserve">: </w:t>
      </w:r>
      <w:r w:rsidRPr="00700580">
        <w:rPr>
          <w:rFonts w:eastAsia="SimSun"/>
        </w:rPr>
        <w:t xml:space="preserve">If students need tutoring assistance outside of the hours provided by Valencia’s tutoring team, or students need tutoring in a subject that is not offered through Valencia’s online tutoring (e.g., nursing and information technology), they can access additional tutoring services through </w:t>
      </w:r>
      <w:proofErr w:type="spellStart"/>
      <w:r w:rsidRPr="00700580">
        <w:rPr>
          <w:rFonts w:eastAsia="SimSun"/>
        </w:rPr>
        <w:t>Brainfuse</w:t>
      </w:r>
      <w:proofErr w:type="spellEnd"/>
      <w:r w:rsidRPr="00700580">
        <w:rPr>
          <w:rFonts w:eastAsia="SimSun"/>
        </w:rPr>
        <w:t>.</w:t>
      </w:r>
      <w:r w:rsidRPr="00700580">
        <w:rPr>
          <w:rFonts w:asciiTheme="majorHAnsi" w:eastAsiaTheme="majorEastAsia" w:hAnsi="Century Gothic" w:cstheme="majorBidi"/>
          <w:color w:val="000000" w:themeColor="text1"/>
          <w:kern w:val="24"/>
          <w:sz w:val="40"/>
          <w:szCs w:val="40"/>
        </w:rPr>
        <w:t xml:space="preserve"> </w:t>
      </w:r>
      <w:proofErr w:type="spellStart"/>
      <w:r w:rsidRPr="00700580">
        <w:rPr>
          <w:rFonts w:eastAsia="SimSun"/>
        </w:rPr>
        <w:t>Brainfuse</w:t>
      </w:r>
      <w:proofErr w:type="spellEnd"/>
      <w:r w:rsidRPr="00700580">
        <w:rPr>
          <w:rFonts w:eastAsia="SimSun"/>
        </w:rPr>
        <w:t xml:space="preserve"> is accessible through Canvas or by visiting </w:t>
      </w:r>
      <w:hyperlink r:id="rId18" w:history="1">
        <w:r w:rsidRPr="00700580">
          <w:rPr>
            <w:rStyle w:val="Hyperlink"/>
            <w:rFonts w:eastAsia="SimSun"/>
          </w:rPr>
          <w:t>www.valenciacollege.edu/tutoring</w:t>
        </w:r>
      </w:hyperlink>
    </w:p>
    <w:p w14:paraId="35C804B6"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55697F5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4B47733D"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0F1CD94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60C95F9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xml:space="preserve">: Visit https://outlook.office365.com/owa/calendar/LearningSupportEastTechnology@valenciacollege.edu/bookings/ to get live support for Canvas and Microsoft Office, as well as device support for iPads and </w:t>
      </w:r>
      <w:proofErr w:type="spellStart"/>
      <w:r w:rsidRPr="007D1665">
        <w:rPr>
          <w:rFonts w:eastAsia="SimSun"/>
        </w:rPr>
        <w:t>Macbooks</w:t>
      </w:r>
      <w:proofErr w:type="spellEnd"/>
      <w:r w:rsidRPr="007D1665">
        <w:rPr>
          <w:rFonts w:eastAsia="SimSun"/>
        </w:rPr>
        <w:t>.</w:t>
      </w:r>
    </w:p>
    <w:p w14:paraId="2866523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786DFB8C"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2E5820B2" w14:textId="46521E28" w:rsidR="005658B4" w:rsidRDefault="005658B4" w:rsidP="005658B4">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68D4E477" w14:textId="77777777" w:rsidR="00DC1AEA" w:rsidRPr="00FD0B07" w:rsidRDefault="00DC1AEA" w:rsidP="00DC1AEA">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9" w:history="1">
        <w:r>
          <w:rPr>
            <w:rStyle w:val="Hyperlink"/>
          </w:rPr>
          <w:t>HEERF I Grant - CARES Act | Valencia College</w:t>
        </w:r>
      </w:hyperlink>
    </w:p>
    <w:p w14:paraId="05EB29CE" w14:textId="1C63C97D" w:rsidR="005658B4" w:rsidRPr="002D3201" w:rsidRDefault="009930AE" w:rsidP="005658B4">
      <w:pPr>
        <w:pStyle w:val="Heading3"/>
        <w:rPr>
          <w:rFonts w:ascii="Times New Roman" w:hAnsi="Times New Roman" w:cs="Times New Roman"/>
          <w:color w:val="2D3B45"/>
        </w:rPr>
      </w:pPr>
      <w:hyperlink r:id="rId20" w:history="1">
        <w:r w:rsidR="005658B4" w:rsidRPr="002D3201">
          <w:rPr>
            <w:rStyle w:val="Strong"/>
            <w:rFonts w:ascii="Times New Roman" w:hAnsi="Times New Roman" w:cs="Times New Roman"/>
            <w:color w:val="5B9BD5" w:themeColor="accent1"/>
            <w:u w:val="single"/>
          </w:rPr>
          <w:t>BayCare Behavioral Health’s Student Assistance Program</w:t>
        </w:r>
      </w:hyperlink>
      <w:r w:rsidR="005658B4" w:rsidRPr="002D3201">
        <w:rPr>
          <w:rStyle w:val="Strong"/>
          <w:rFonts w:ascii="Times New Roman" w:hAnsi="Times New Roman" w:cs="Times New Roman"/>
          <w:color w:val="5B9BD5" w:themeColor="accent1"/>
        </w:rPr>
        <w:t>:</w:t>
      </w:r>
    </w:p>
    <w:p w14:paraId="29AF6ED9" w14:textId="77777777" w:rsidR="005658B4" w:rsidRPr="00A44AEC"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44AEC">
        <w:rPr>
          <w:color w:val="2D3B45"/>
          <w:sz w:val="23"/>
          <w:szCs w:val="23"/>
        </w:rPr>
        <w:t>Baycare</w:t>
      </w:r>
      <w:proofErr w:type="spellEnd"/>
      <w:r w:rsidRPr="00A44AEC">
        <w:rPr>
          <w:color w:val="2D3B45"/>
          <w:sz w:val="23"/>
          <w:szCs w:val="23"/>
        </w:rPr>
        <w:t xml:space="preserve"> Behavioral Health’s confidential student assistance program phone counseling services by calling (800) 878-5470.  Three free confidential face-to-face counseling sessions are also available to students.</w:t>
      </w:r>
    </w:p>
    <w:p w14:paraId="4A3C3859" w14:textId="77777777" w:rsidR="005658B4" w:rsidRPr="00FD0B07"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21" w:tgtFrame="_blank" w:history="1">
        <w:r w:rsidRPr="00A44AEC">
          <w:rPr>
            <w:rStyle w:val="Hyperlink"/>
            <w:sz w:val="23"/>
            <w:szCs w:val="23"/>
          </w:rPr>
          <w:t>http://www.victimservicecenter.com/</w:t>
        </w:r>
      </w:hyperlink>
    </w:p>
    <w:p w14:paraId="034A8D0C" w14:textId="77777777" w:rsidR="005658B4" w:rsidRPr="00193954" w:rsidRDefault="005658B4" w:rsidP="005658B4">
      <w:pPr>
        <w:shd w:val="clear" w:color="auto" w:fill="FFFFFF"/>
        <w:spacing w:after="0" w:line="240" w:lineRule="auto"/>
        <w:rPr>
          <w:color w:val="FFFFFF" w:themeColor="background1"/>
          <w:sz w:val="23"/>
          <w:szCs w:val="23"/>
        </w:rPr>
      </w:pPr>
      <w:r>
        <w:rPr>
          <w:rStyle w:val="FootnoteReference"/>
          <w:color w:val="FFFFFF" w:themeColor="background1"/>
          <w:sz w:val="23"/>
          <w:szCs w:val="23"/>
        </w:rPr>
        <w:lastRenderedPageBreak/>
        <w:footnoteReference w:id="1"/>
      </w:r>
    </w:p>
    <w:p w14:paraId="61642DE9" w14:textId="35117306" w:rsidR="006E537B" w:rsidRPr="00FD0B07" w:rsidRDefault="006E537B" w:rsidP="005658B4">
      <w:pPr>
        <w:pStyle w:val="NormalWeb"/>
        <w:shd w:val="clear" w:color="auto" w:fill="FFFFFF"/>
        <w:spacing w:after="0"/>
        <w:rPr>
          <w:b/>
          <w:color w:val="FFFFFF" w:themeColor="background1"/>
          <w:sz w:val="23"/>
          <w:szCs w:val="23"/>
          <w:u w:val="single"/>
        </w:rPr>
      </w:pPr>
    </w:p>
    <w:sectPr w:rsidR="006E537B" w:rsidRPr="00FD0B07" w:rsidSect="00753EED">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5E11A940" w14:textId="77777777" w:rsidR="005658B4" w:rsidRPr="003A6430" w:rsidRDefault="005658B4" w:rsidP="005658B4">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00407D9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5A4382">
          <w:rPr>
            <w:noProof/>
            <w:sz w:val="16"/>
            <w:szCs w:val="16"/>
          </w:rPr>
          <w:t>12</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3E2E"/>
    <w:rsid w:val="00054DAD"/>
    <w:rsid w:val="0005781C"/>
    <w:rsid w:val="000579EF"/>
    <w:rsid w:val="000711A9"/>
    <w:rsid w:val="00090CDE"/>
    <w:rsid w:val="00096E08"/>
    <w:rsid w:val="000A1C38"/>
    <w:rsid w:val="000A4ACB"/>
    <w:rsid w:val="000B0391"/>
    <w:rsid w:val="000B26D9"/>
    <w:rsid w:val="000B2A79"/>
    <w:rsid w:val="000D3178"/>
    <w:rsid w:val="000E4CC4"/>
    <w:rsid w:val="000F769E"/>
    <w:rsid w:val="001059F6"/>
    <w:rsid w:val="00105A78"/>
    <w:rsid w:val="00126821"/>
    <w:rsid w:val="00126A10"/>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D72DF"/>
    <w:rsid w:val="001E1947"/>
    <w:rsid w:val="001E7771"/>
    <w:rsid w:val="002130BF"/>
    <w:rsid w:val="002216A8"/>
    <w:rsid w:val="00225C6C"/>
    <w:rsid w:val="002360B3"/>
    <w:rsid w:val="002427E7"/>
    <w:rsid w:val="0025142E"/>
    <w:rsid w:val="0025399D"/>
    <w:rsid w:val="0026008F"/>
    <w:rsid w:val="00265885"/>
    <w:rsid w:val="002674B5"/>
    <w:rsid w:val="00267B59"/>
    <w:rsid w:val="00275CCD"/>
    <w:rsid w:val="002835EB"/>
    <w:rsid w:val="00297633"/>
    <w:rsid w:val="002A44AA"/>
    <w:rsid w:val="002C544F"/>
    <w:rsid w:val="002D1390"/>
    <w:rsid w:val="002D3201"/>
    <w:rsid w:val="002D3EBE"/>
    <w:rsid w:val="002D78C6"/>
    <w:rsid w:val="002E6ADD"/>
    <w:rsid w:val="002F10B0"/>
    <w:rsid w:val="002F305F"/>
    <w:rsid w:val="002F4E41"/>
    <w:rsid w:val="002F746D"/>
    <w:rsid w:val="00300AA3"/>
    <w:rsid w:val="003153A8"/>
    <w:rsid w:val="00315EAE"/>
    <w:rsid w:val="00321FA2"/>
    <w:rsid w:val="00325B48"/>
    <w:rsid w:val="00327293"/>
    <w:rsid w:val="00334B24"/>
    <w:rsid w:val="00346C85"/>
    <w:rsid w:val="003671EC"/>
    <w:rsid w:val="003854DB"/>
    <w:rsid w:val="003933DA"/>
    <w:rsid w:val="003A6C31"/>
    <w:rsid w:val="003B532D"/>
    <w:rsid w:val="003B7BAF"/>
    <w:rsid w:val="003C278A"/>
    <w:rsid w:val="003D68DF"/>
    <w:rsid w:val="003D7545"/>
    <w:rsid w:val="00401C69"/>
    <w:rsid w:val="00402970"/>
    <w:rsid w:val="00413934"/>
    <w:rsid w:val="00417DC8"/>
    <w:rsid w:val="00422E01"/>
    <w:rsid w:val="00426FE5"/>
    <w:rsid w:val="0044030A"/>
    <w:rsid w:val="00465F8A"/>
    <w:rsid w:val="00467736"/>
    <w:rsid w:val="00483BEB"/>
    <w:rsid w:val="004B2A4F"/>
    <w:rsid w:val="004B5791"/>
    <w:rsid w:val="004C3A7E"/>
    <w:rsid w:val="004C4DA6"/>
    <w:rsid w:val="004D00F9"/>
    <w:rsid w:val="004E24EF"/>
    <w:rsid w:val="004E7083"/>
    <w:rsid w:val="004F42C1"/>
    <w:rsid w:val="00507023"/>
    <w:rsid w:val="005077E6"/>
    <w:rsid w:val="00515E9A"/>
    <w:rsid w:val="00520CE2"/>
    <w:rsid w:val="00525AEA"/>
    <w:rsid w:val="00541155"/>
    <w:rsid w:val="00542572"/>
    <w:rsid w:val="00543459"/>
    <w:rsid w:val="00546B44"/>
    <w:rsid w:val="00547480"/>
    <w:rsid w:val="0054787E"/>
    <w:rsid w:val="005624C5"/>
    <w:rsid w:val="005658B4"/>
    <w:rsid w:val="00572C54"/>
    <w:rsid w:val="0058288C"/>
    <w:rsid w:val="00592CF0"/>
    <w:rsid w:val="00593576"/>
    <w:rsid w:val="0059371E"/>
    <w:rsid w:val="005954C2"/>
    <w:rsid w:val="005A4382"/>
    <w:rsid w:val="005A4FCE"/>
    <w:rsid w:val="005A6CCE"/>
    <w:rsid w:val="005B57B8"/>
    <w:rsid w:val="005C6E4D"/>
    <w:rsid w:val="005F6F8F"/>
    <w:rsid w:val="00601830"/>
    <w:rsid w:val="00605C4B"/>
    <w:rsid w:val="0061331F"/>
    <w:rsid w:val="00623298"/>
    <w:rsid w:val="00642A98"/>
    <w:rsid w:val="006666D6"/>
    <w:rsid w:val="00673F8F"/>
    <w:rsid w:val="00695552"/>
    <w:rsid w:val="006A2C66"/>
    <w:rsid w:val="006A72D1"/>
    <w:rsid w:val="006A75E2"/>
    <w:rsid w:val="006C430F"/>
    <w:rsid w:val="006C6D2E"/>
    <w:rsid w:val="006D6FB5"/>
    <w:rsid w:val="006E2E93"/>
    <w:rsid w:val="006E537B"/>
    <w:rsid w:val="006F1C95"/>
    <w:rsid w:val="006F5196"/>
    <w:rsid w:val="00705BB7"/>
    <w:rsid w:val="0071142F"/>
    <w:rsid w:val="0074724E"/>
    <w:rsid w:val="007521A5"/>
    <w:rsid w:val="00753EED"/>
    <w:rsid w:val="00757816"/>
    <w:rsid w:val="00781E2F"/>
    <w:rsid w:val="0078514F"/>
    <w:rsid w:val="00787FE9"/>
    <w:rsid w:val="00797FED"/>
    <w:rsid w:val="007A2CAE"/>
    <w:rsid w:val="007A580E"/>
    <w:rsid w:val="007B09D3"/>
    <w:rsid w:val="007B1583"/>
    <w:rsid w:val="007B77DD"/>
    <w:rsid w:val="007C1371"/>
    <w:rsid w:val="007D1665"/>
    <w:rsid w:val="007D5CE4"/>
    <w:rsid w:val="007E66A5"/>
    <w:rsid w:val="007F3BC1"/>
    <w:rsid w:val="007F3F14"/>
    <w:rsid w:val="007F54A0"/>
    <w:rsid w:val="007F5D8A"/>
    <w:rsid w:val="0080119D"/>
    <w:rsid w:val="00802193"/>
    <w:rsid w:val="008049DE"/>
    <w:rsid w:val="008118BD"/>
    <w:rsid w:val="00812F48"/>
    <w:rsid w:val="00824E26"/>
    <w:rsid w:val="00832B25"/>
    <w:rsid w:val="0085562C"/>
    <w:rsid w:val="00870E16"/>
    <w:rsid w:val="00874E9A"/>
    <w:rsid w:val="008A5C0B"/>
    <w:rsid w:val="008A5DD0"/>
    <w:rsid w:val="008A78D7"/>
    <w:rsid w:val="008B0AC3"/>
    <w:rsid w:val="008B5E4F"/>
    <w:rsid w:val="008C03F5"/>
    <w:rsid w:val="008C7D57"/>
    <w:rsid w:val="008D01FE"/>
    <w:rsid w:val="008D2E85"/>
    <w:rsid w:val="008D473B"/>
    <w:rsid w:val="008D60F2"/>
    <w:rsid w:val="008E66E5"/>
    <w:rsid w:val="008F0059"/>
    <w:rsid w:val="008F11E6"/>
    <w:rsid w:val="008F1A58"/>
    <w:rsid w:val="008F6224"/>
    <w:rsid w:val="00906AAF"/>
    <w:rsid w:val="009115D4"/>
    <w:rsid w:val="009142D3"/>
    <w:rsid w:val="00924701"/>
    <w:rsid w:val="0092546F"/>
    <w:rsid w:val="00925B18"/>
    <w:rsid w:val="009531DA"/>
    <w:rsid w:val="009712D4"/>
    <w:rsid w:val="0097468C"/>
    <w:rsid w:val="00974AFE"/>
    <w:rsid w:val="009803A4"/>
    <w:rsid w:val="00980435"/>
    <w:rsid w:val="00992464"/>
    <w:rsid w:val="009930AE"/>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763A7"/>
    <w:rsid w:val="00A80778"/>
    <w:rsid w:val="00A83F09"/>
    <w:rsid w:val="00AA13D5"/>
    <w:rsid w:val="00AA3A77"/>
    <w:rsid w:val="00AB437C"/>
    <w:rsid w:val="00AC0C1D"/>
    <w:rsid w:val="00AC271B"/>
    <w:rsid w:val="00AC3131"/>
    <w:rsid w:val="00AC7323"/>
    <w:rsid w:val="00AD07A4"/>
    <w:rsid w:val="00AE7DC5"/>
    <w:rsid w:val="00AF114B"/>
    <w:rsid w:val="00AF2E72"/>
    <w:rsid w:val="00AF5747"/>
    <w:rsid w:val="00AF63BD"/>
    <w:rsid w:val="00B064FA"/>
    <w:rsid w:val="00B1561B"/>
    <w:rsid w:val="00B1762C"/>
    <w:rsid w:val="00B25DE7"/>
    <w:rsid w:val="00B310D9"/>
    <w:rsid w:val="00B3359F"/>
    <w:rsid w:val="00B37C4C"/>
    <w:rsid w:val="00B40F71"/>
    <w:rsid w:val="00B43436"/>
    <w:rsid w:val="00B47BEB"/>
    <w:rsid w:val="00B54A75"/>
    <w:rsid w:val="00B76548"/>
    <w:rsid w:val="00B8060F"/>
    <w:rsid w:val="00B86519"/>
    <w:rsid w:val="00B9226A"/>
    <w:rsid w:val="00B93836"/>
    <w:rsid w:val="00B969A0"/>
    <w:rsid w:val="00B97996"/>
    <w:rsid w:val="00BB1D5F"/>
    <w:rsid w:val="00BB32EC"/>
    <w:rsid w:val="00BC3D5B"/>
    <w:rsid w:val="00BC69BF"/>
    <w:rsid w:val="00BD46CC"/>
    <w:rsid w:val="00BD7B30"/>
    <w:rsid w:val="00BE50A9"/>
    <w:rsid w:val="00BE7E85"/>
    <w:rsid w:val="00BF00B3"/>
    <w:rsid w:val="00BF6503"/>
    <w:rsid w:val="00C05991"/>
    <w:rsid w:val="00C070A7"/>
    <w:rsid w:val="00C125EF"/>
    <w:rsid w:val="00C16218"/>
    <w:rsid w:val="00C348CE"/>
    <w:rsid w:val="00C34E98"/>
    <w:rsid w:val="00C352C5"/>
    <w:rsid w:val="00C40570"/>
    <w:rsid w:val="00C42639"/>
    <w:rsid w:val="00C43BE0"/>
    <w:rsid w:val="00C43C5C"/>
    <w:rsid w:val="00C71900"/>
    <w:rsid w:val="00C76141"/>
    <w:rsid w:val="00C81216"/>
    <w:rsid w:val="00C952BC"/>
    <w:rsid w:val="00CA51B1"/>
    <w:rsid w:val="00CB2E9F"/>
    <w:rsid w:val="00CB32FF"/>
    <w:rsid w:val="00CD0553"/>
    <w:rsid w:val="00CD214F"/>
    <w:rsid w:val="00CE76AE"/>
    <w:rsid w:val="00D00936"/>
    <w:rsid w:val="00D01CB4"/>
    <w:rsid w:val="00D04825"/>
    <w:rsid w:val="00D07DF0"/>
    <w:rsid w:val="00D21C4E"/>
    <w:rsid w:val="00D2239A"/>
    <w:rsid w:val="00D436CF"/>
    <w:rsid w:val="00D54B8E"/>
    <w:rsid w:val="00D601FC"/>
    <w:rsid w:val="00D60B54"/>
    <w:rsid w:val="00D71149"/>
    <w:rsid w:val="00D745FC"/>
    <w:rsid w:val="00D76D93"/>
    <w:rsid w:val="00D8631E"/>
    <w:rsid w:val="00DA79B6"/>
    <w:rsid w:val="00DC1AEA"/>
    <w:rsid w:val="00DF40E2"/>
    <w:rsid w:val="00E11B2D"/>
    <w:rsid w:val="00E15EA2"/>
    <w:rsid w:val="00E1709C"/>
    <w:rsid w:val="00E450EF"/>
    <w:rsid w:val="00E610C4"/>
    <w:rsid w:val="00E620A5"/>
    <w:rsid w:val="00E6259E"/>
    <w:rsid w:val="00E6319A"/>
    <w:rsid w:val="00E7781B"/>
    <w:rsid w:val="00EA7228"/>
    <w:rsid w:val="00EA7C5D"/>
    <w:rsid w:val="00EB183D"/>
    <w:rsid w:val="00EB2D3C"/>
    <w:rsid w:val="00EB3BBF"/>
    <w:rsid w:val="00EB699D"/>
    <w:rsid w:val="00EF0CB9"/>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B6703"/>
    <w:rsid w:val="00FC17A4"/>
    <w:rsid w:val="00FC3364"/>
    <w:rsid w:val="00FD0B07"/>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EndnoteText">
    <w:name w:val="endnote text"/>
    <w:basedOn w:val="Normal"/>
    <w:link w:val="EndnoteTextChar"/>
    <w:uiPriority w:val="99"/>
    <w:semiHidden/>
    <w:unhideWhenUsed/>
    <w:rsid w:val="00297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633"/>
    <w:rPr>
      <w:sz w:val="20"/>
      <w:szCs w:val="20"/>
    </w:rPr>
  </w:style>
  <w:style w:type="character" w:styleId="EndnoteReference">
    <w:name w:val="endnote reference"/>
    <w:basedOn w:val="DefaultParagraphFont"/>
    <w:uiPriority w:val="99"/>
    <w:semiHidden/>
    <w:unhideWhenUsed/>
    <w:rsid w:val="00297633"/>
    <w:rPr>
      <w:vertAlign w:val="superscript"/>
    </w:rPr>
  </w:style>
  <w:style w:type="character" w:styleId="FootnoteReference">
    <w:name w:val="footnote reference"/>
    <w:basedOn w:val="DefaultParagraphFont"/>
    <w:uiPriority w:val="99"/>
    <w:semiHidden/>
    <w:unhideWhenUsed/>
    <w:rsid w:val="005658B4"/>
    <w:rPr>
      <w:vertAlign w:val="superscript"/>
    </w:rPr>
  </w:style>
  <w:style w:type="character" w:styleId="FollowedHyperlink">
    <w:name w:val="FollowedHyperlink"/>
    <w:basedOn w:val="DefaultParagraphFont"/>
    <w:uiPriority w:val="99"/>
    <w:semiHidden/>
    <w:unhideWhenUsed/>
    <w:rsid w:val="00DC1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9408010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08">
          <w:marLeft w:val="0"/>
          <w:marRight w:val="0"/>
          <w:marTop w:val="0"/>
          <w:marBottom w:val="0"/>
          <w:divBdr>
            <w:top w:val="none" w:sz="0" w:space="0" w:color="auto"/>
            <w:left w:val="none" w:sz="0" w:space="0" w:color="auto"/>
            <w:bottom w:val="none" w:sz="0" w:space="0" w:color="auto"/>
            <w:right w:val="none" w:sz="0" w:space="0" w:color="auto"/>
          </w:divBdr>
        </w:div>
        <w:div w:id="76638939">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698582549">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872112572">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18"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3" Type="http://schemas.openxmlformats.org/officeDocument/2006/relationships/styles" Target="styles.xml"/><Relationship Id="rId21" Type="http://schemas.openxmlformats.org/officeDocument/2006/relationships/hyperlink" Target="http://www.victimservicecenter.com/" TargetMode="Externa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valenciacollege.edu/security/" TargetMode="External"/><Relationship Id="rId20" Type="http://schemas.openxmlformats.org/officeDocument/2006/relationships/hyperlink" Target="http://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enciacollege.edu/osd" TargetMode="External"/><Relationship Id="rId23" Type="http://schemas.openxmlformats.org/officeDocument/2006/relationships/fontTable" Target="fontTable.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s://valenciacollege.edu/finaid/programs/grants/heerf-1.php"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s://valenciacollege.edu/office-for-students-with-disabilities/default.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98C485C2-8A22-4B39-8212-83F321F4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15</cp:revision>
  <cp:lastPrinted>2017-01-06T18:25:00Z</cp:lastPrinted>
  <dcterms:created xsi:type="dcterms:W3CDTF">2021-05-06T17:11:00Z</dcterms:created>
  <dcterms:modified xsi:type="dcterms:W3CDTF">2021-08-23T01:26:00Z</dcterms:modified>
</cp:coreProperties>
</file>